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0002052568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Legence Corp.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333-294894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52568" TargetMode="External"/><Relationship Id="rId3" Type="http://schemas.openxmlformats.org/officeDocument/2006/relationships/hyperlink" Target="http://www.sec.gov/cgi-bin/browse-edgar?action=getcompany&amp;filenum=333-29489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188</Characters>
  <CharactersWithSpaces>205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